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0B" w:rsidRPr="005F4CF4" w:rsidRDefault="00004E55" w:rsidP="009139D8">
      <w:pPr>
        <w:rPr>
          <w:rFonts w:ascii="Times New Roman" w:hAnsi="Times New Roman" w:cs="Times New Roman"/>
          <w:sz w:val="24"/>
          <w:szCs w:val="24"/>
        </w:rPr>
      </w:pPr>
      <w:r w:rsidRPr="005F4CF4">
        <w:rPr>
          <w:rFonts w:ascii="Times New Roman" w:hAnsi="Times New Roman" w:cs="Times New Roman"/>
          <w:sz w:val="24"/>
          <w:szCs w:val="24"/>
        </w:rPr>
        <w:t xml:space="preserve">Katecheza     </w:t>
      </w:r>
      <w:r w:rsidR="00ED71AA" w:rsidRPr="00ED71A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28625" cy="276225"/>
            <wp:effectExtent l="19050" t="0" r="9525" b="0"/>
            <wp:docPr id="1" name="Obraz 1" descr="Miliony zdjęć i grafik do twojego wnęt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iony zdjęć i grafik do twojego wnętrz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4CF4">
        <w:rPr>
          <w:rFonts w:ascii="Times New Roman" w:hAnsi="Times New Roman" w:cs="Times New Roman"/>
          <w:sz w:val="24"/>
          <w:szCs w:val="24"/>
        </w:rPr>
        <w:t xml:space="preserve">           24. 06</w:t>
      </w:r>
    </w:p>
    <w:p w:rsidR="00C04B41" w:rsidRPr="005F4CF4" w:rsidRDefault="00004E55" w:rsidP="009139D8">
      <w:pPr>
        <w:rPr>
          <w:rFonts w:ascii="Times New Roman" w:hAnsi="Times New Roman" w:cs="Times New Roman"/>
          <w:sz w:val="24"/>
          <w:szCs w:val="24"/>
        </w:rPr>
      </w:pPr>
      <w:r w:rsidRPr="005F4CF4">
        <w:rPr>
          <w:rFonts w:ascii="Times New Roman" w:hAnsi="Times New Roman" w:cs="Times New Roman"/>
          <w:sz w:val="24"/>
          <w:szCs w:val="24"/>
        </w:rPr>
        <w:t xml:space="preserve">Temat; </w:t>
      </w:r>
      <w:r w:rsidR="00C04B41" w:rsidRPr="005F4CF4">
        <w:rPr>
          <w:rFonts w:ascii="Times New Roman" w:hAnsi="Times New Roman" w:cs="Times New Roman"/>
          <w:b/>
          <w:color w:val="00B050"/>
          <w:sz w:val="24"/>
          <w:szCs w:val="24"/>
        </w:rPr>
        <w:t>Nasz Patron, kardynał Stefan Wyszyński – „</w:t>
      </w:r>
      <w:proofErr w:type="gramStart"/>
      <w:r w:rsidR="00C04B41" w:rsidRPr="005F4CF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Złote </w:t>
      </w:r>
      <w:r w:rsidR="00C04B41" w:rsidRPr="005F4CF4">
        <w:rPr>
          <w:rFonts w:ascii="Times New Roman" w:hAnsi="Times New Roman" w:cs="Times New Roman"/>
          <w:b/>
          <w:color w:val="00B050"/>
          <w:sz w:val="24"/>
          <w:szCs w:val="24"/>
        </w:rPr>
        <w:br/>
        <w:t xml:space="preserve">             wskazówki</w:t>
      </w:r>
      <w:proofErr w:type="gramEnd"/>
      <w:r w:rsidR="00C04B41" w:rsidRPr="005F4CF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” na </w:t>
      </w:r>
      <w:r w:rsidR="002E055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udane </w:t>
      </w:r>
      <w:r w:rsidR="00C04B41" w:rsidRPr="005F4CF4">
        <w:rPr>
          <w:rFonts w:ascii="Times New Roman" w:hAnsi="Times New Roman" w:cs="Times New Roman"/>
          <w:b/>
          <w:color w:val="00B050"/>
          <w:sz w:val="24"/>
          <w:szCs w:val="24"/>
        </w:rPr>
        <w:t>wakacje.</w:t>
      </w:r>
      <w:r w:rsidR="00C04B41" w:rsidRPr="005F4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CF4" w:rsidRDefault="005F4CF4" w:rsidP="00913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Witam wszystkich uczniów na ostatniej katechezie przed wakacjami. Niech będzie pochwalony Jezus Chrystus. </w:t>
      </w:r>
    </w:p>
    <w:p w:rsidR="00AC2B36" w:rsidRPr="005F4CF4" w:rsidRDefault="00AC2B36" w:rsidP="00913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Nasz Patron Szkoły – przewodnikiem naszych wakacji. </w:t>
      </w:r>
    </w:p>
    <w:p w:rsidR="00930E7B" w:rsidRPr="005F4CF4" w:rsidRDefault="00100FB5" w:rsidP="009139D8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5F4CF4" w:rsidRPr="005F4CF4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https://view.genial.ly/5ec85a387607860d83c51356/interactive-content-kardynal-stefan-wyszynski</w:t>
        </w:r>
      </w:hyperlink>
    </w:p>
    <w:p w:rsidR="00930E7B" w:rsidRPr="005F4CF4" w:rsidRDefault="005F4CF4" w:rsidP="009139D8">
      <w:pPr>
        <w:rPr>
          <w:rFonts w:ascii="Times New Roman" w:hAnsi="Times New Roman" w:cs="Times New Roman"/>
          <w:sz w:val="24"/>
          <w:szCs w:val="24"/>
        </w:rPr>
      </w:pPr>
      <w:r w:rsidRPr="005F4CF4">
        <w:rPr>
          <w:sz w:val="24"/>
          <w:szCs w:val="24"/>
        </w:rPr>
        <w:t xml:space="preserve"> </w:t>
      </w:r>
      <w:r w:rsidR="00930E7B" w:rsidRPr="005F4CF4">
        <w:rPr>
          <w:sz w:val="24"/>
          <w:szCs w:val="24"/>
        </w:rPr>
        <w:t>Nauczanie Stefana Kardynała Wyszyńskiego – Prymasa Tysiąclecia zostało skondensowane w 10 punkowym swego rodzaju Dekalogu:</w:t>
      </w:r>
      <w:r w:rsidR="00930E7B" w:rsidRPr="005F4CF4">
        <w:rPr>
          <w:sz w:val="24"/>
          <w:szCs w:val="24"/>
        </w:rPr>
        <w:br/>
      </w:r>
      <w:r w:rsidR="00930E7B" w:rsidRPr="005F4CF4">
        <w:rPr>
          <w:sz w:val="24"/>
          <w:szCs w:val="24"/>
        </w:rPr>
        <w:br/>
      </w:r>
      <w:r w:rsidR="00930E7B" w:rsidRPr="005F4CF4">
        <w:rPr>
          <w:rStyle w:val="Pogrubienie"/>
          <w:sz w:val="24"/>
          <w:szCs w:val="24"/>
        </w:rPr>
        <w:t>1. Szanuj każdego człowieka, bo Chry</w:t>
      </w:r>
      <w:r w:rsidR="00930E7B" w:rsidRPr="005F4CF4">
        <w:rPr>
          <w:rStyle w:val="Pogrubienie"/>
          <w:sz w:val="24"/>
          <w:szCs w:val="24"/>
        </w:rPr>
        <w:softHyphen/>
        <w:t>stus w nim żyje. Bądź wrażliwy na drugiego człowieka, twojego brata.</w:t>
      </w:r>
      <w:r w:rsidR="00930E7B" w:rsidRPr="005F4CF4">
        <w:rPr>
          <w:b/>
          <w:bCs/>
          <w:sz w:val="24"/>
          <w:szCs w:val="24"/>
        </w:rPr>
        <w:br/>
      </w:r>
      <w:r w:rsidR="00930E7B" w:rsidRPr="005F4CF4">
        <w:rPr>
          <w:b/>
          <w:bCs/>
          <w:sz w:val="24"/>
          <w:szCs w:val="24"/>
        </w:rPr>
        <w:br/>
      </w:r>
      <w:r w:rsidR="00930E7B" w:rsidRPr="005F4CF4">
        <w:rPr>
          <w:rStyle w:val="Pogrubienie"/>
          <w:sz w:val="24"/>
          <w:szCs w:val="24"/>
        </w:rPr>
        <w:t>2.Myśl dobrze o wszystkich. Nie myśl źle o nikim. Staraj się w najgorszym dostrzec coś dobrego.</w:t>
      </w:r>
      <w:r w:rsidR="00930E7B" w:rsidRPr="005F4CF4">
        <w:rPr>
          <w:b/>
          <w:bCs/>
          <w:sz w:val="24"/>
          <w:szCs w:val="24"/>
        </w:rPr>
        <w:br/>
      </w:r>
      <w:r w:rsidR="00930E7B" w:rsidRPr="005F4CF4">
        <w:rPr>
          <w:b/>
          <w:bCs/>
          <w:sz w:val="24"/>
          <w:szCs w:val="24"/>
        </w:rPr>
        <w:br/>
      </w:r>
      <w:r w:rsidR="00930E7B" w:rsidRPr="005F4CF4">
        <w:rPr>
          <w:rStyle w:val="Pogrubienie"/>
          <w:sz w:val="24"/>
          <w:szCs w:val="24"/>
        </w:rPr>
        <w:t>3.</w:t>
      </w:r>
      <w:r w:rsidR="00C04B41" w:rsidRPr="005F4CF4">
        <w:rPr>
          <w:rStyle w:val="Pogrubienie"/>
          <w:sz w:val="24"/>
          <w:szCs w:val="24"/>
        </w:rPr>
        <w:t xml:space="preserve"> Mów zawsze życzliwie o drugich</w:t>
      </w:r>
      <w:r w:rsidR="00930E7B" w:rsidRPr="005F4CF4">
        <w:rPr>
          <w:rStyle w:val="Pogrubienie"/>
          <w:sz w:val="24"/>
          <w:szCs w:val="24"/>
        </w:rPr>
        <w:t>. Nie mów źle o bliźnich. Napraw krzywdę wyrzą</w:t>
      </w:r>
      <w:r w:rsidR="00930E7B" w:rsidRPr="005F4CF4">
        <w:rPr>
          <w:rStyle w:val="Pogrubienie"/>
          <w:sz w:val="24"/>
          <w:szCs w:val="24"/>
        </w:rPr>
        <w:softHyphen/>
        <w:t>dzoną słowem. Nie czyń rozdźwięku między ludźmi. Jednocz sercem i słowem.</w:t>
      </w:r>
      <w:r w:rsidR="00930E7B" w:rsidRPr="005F4CF4">
        <w:rPr>
          <w:b/>
          <w:bCs/>
          <w:sz w:val="24"/>
          <w:szCs w:val="24"/>
        </w:rPr>
        <w:br/>
      </w:r>
      <w:r w:rsidR="00930E7B" w:rsidRPr="005F4CF4">
        <w:rPr>
          <w:b/>
          <w:bCs/>
          <w:sz w:val="24"/>
          <w:szCs w:val="24"/>
        </w:rPr>
        <w:br/>
      </w:r>
      <w:r w:rsidR="00930E7B" w:rsidRPr="005F4CF4">
        <w:rPr>
          <w:rStyle w:val="Pogrubienie"/>
          <w:sz w:val="24"/>
          <w:szCs w:val="24"/>
        </w:rPr>
        <w:t>4. Rozmawiaj z każdym językiem miłości. Nie podnoś głosu. Nie przeklinaj. Nie rób przykrości. Nie wyciskaj łez. Uspokajaj i okazuj dobroć.</w:t>
      </w:r>
      <w:r w:rsidR="00930E7B" w:rsidRPr="005F4CF4">
        <w:rPr>
          <w:b/>
          <w:bCs/>
          <w:sz w:val="24"/>
          <w:szCs w:val="24"/>
        </w:rPr>
        <w:br/>
      </w:r>
      <w:r w:rsidR="00930E7B" w:rsidRPr="005F4CF4">
        <w:rPr>
          <w:b/>
          <w:bCs/>
          <w:sz w:val="24"/>
          <w:szCs w:val="24"/>
        </w:rPr>
        <w:br/>
      </w:r>
      <w:r w:rsidR="00930E7B" w:rsidRPr="005F4CF4">
        <w:rPr>
          <w:rStyle w:val="Pogrubienie"/>
          <w:sz w:val="24"/>
          <w:szCs w:val="24"/>
        </w:rPr>
        <w:t>5. Przebaczaj wszystko wszystkim. Nie chowaj w sercu urazy. Zawsze pierwszy wy</w:t>
      </w:r>
      <w:r w:rsidR="00930E7B" w:rsidRPr="005F4CF4">
        <w:rPr>
          <w:rStyle w:val="Pogrubienie"/>
          <w:sz w:val="24"/>
          <w:szCs w:val="24"/>
        </w:rPr>
        <w:softHyphen/>
        <w:t>ciągnij rękę do zgody.</w:t>
      </w:r>
      <w:r w:rsidR="00930E7B" w:rsidRPr="005F4CF4">
        <w:rPr>
          <w:b/>
          <w:bCs/>
          <w:sz w:val="24"/>
          <w:szCs w:val="24"/>
        </w:rPr>
        <w:br/>
      </w:r>
      <w:r w:rsidR="00930E7B" w:rsidRPr="005F4CF4">
        <w:rPr>
          <w:b/>
          <w:bCs/>
          <w:sz w:val="24"/>
          <w:szCs w:val="24"/>
        </w:rPr>
        <w:br/>
      </w:r>
      <w:r w:rsidR="00930E7B" w:rsidRPr="005F4CF4">
        <w:rPr>
          <w:rStyle w:val="Pogrubienie"/>
          <w:sz w:val="24"/>
          <w:szCs w:val="24"/>
        </w:rPr>
        <w:t xml:space="preserve">6. Działaj zawsze na korzyść bliźniego. Czyń dobrze każdemu, jakbyś pragnął, aby tobie czyniono. Nie myśl o tym, co tobie </w:t>
      </w:r>
      <w:proofErr w:type="gramStart"/>
      <w:r w:rsidR="002E055A">
        <w:rPr>
          <w:rStyle w:val="Pogrubienie"/>
          <w:sz w:val="24"/>
          <w:szCs w:val="24"/>
        </w:rPr>
        <w:t>jest</w:t>
      </w:r>
      <w:r w:rsidR="002E055A" w:rsidRPr="005F4CF4">
        <w:rPr>
          <w:rStyle w:val="Pogrubienie"/>
          <w:sz w:val="24"/>
          <w:szCs w:val="24"/>
        </w:rPr>
        <w:t xml:space="preserve"> kto</w:t>
      </w:r>
      <w:proofErr w:type="gramEnd"/>
      <w:r w:rsidR="00930E7B" w:rsidRPr="005F4CF4">
        <w:rPr>
          <w:rStyle w:val="Pogrubienie"/>
          <w:sz w:val="24"/>
          <w:szCs w:val="24"/>
        </w:rPr>
        <w:t xml:space="preserve"> winien, ale co ty jesteś winien innym.</w:t>
      </w:r>
      <w:r w:rsidR="00930E7B" w:rsidRPr="005F4CF4">
        <w:rPr>
          <w:b/>
          <w:bCs/>
          <w:sz w:val="24"/>
          <w:szCs w:val="24"/>
        </w:rPr>
        <w:br/>
      </w:r>
      <w:r w:rsidR="00930E7B" w:rsidRPr="005F4CF4">
        <w:rPr>
          <w:b/>
          <w:bCs/>
          <w:sz w:val="24"/>
          <w:szCs w:val="24"/>
        </w:rPr>
        <w:br/>
      </w:r>
      <w:r w:rsidR="00930E7B" w:rsidRPr="005F4CF4">
        <w:rPr>
          <w:rStyle w:val="Pogrubienie"/>
          <w:sz w:val="24"/>
          <w:szCs w:val="24"/>
        </w:rPr>
        <w:t>7. Czynnie współczuj w cierpieniu. Chęt</w:t>
      </w:r>
      <w:r w:rsidR="00930E7B" w:rsidRPr="005F4CF4">
        <w:rPr>
          <w:rStyle w:val="Pogrubienie"/>
          <w:sz w:val="24"/>
          <w:szCs w:val="24"/>
        </w:rPr>
        <w:softHyphen/>
        <w:t>nie spiesz z pociechą, radą, pomocą, ser</w:t>
      </w:r>
      <w:r w:rsidR="00930E7B" w:rsidRPr="005F4CF4">
        <w:rPr>
          <w:rStyle w:val="Pogrubienie"/>
          <w:sz w:val="24"/>
          <w:szCs w:val="24"/>
        </w:rPr>
        <w:softHyphen/>
        <w:t>cem.</w:t>
      </w:r>
      <w:r w:rsidR="00930E7B" w:rsidRPr="005F4CF4">
        <w:rPr>
          <w:b/>
          <w:bCs/>
          <w:sz w:val="24"/>
          <w:szCs w:val="24"/>
        </w:rPr>
        <w:br/>
      </w:r>
      <w:r w:rsidR="00930E7B" w:rsidRPr="005F4CF4">
        <w:rPr>
          <w:b/>
          <w:bCs/>
          <w:sz w:val="24"/>
          <w:szCs w:val="24"/>
        </w:rPr>
        <w:br/>
      </w:r>
      <w:r w:rsidR="00930E7B" w:rsidRPr="005F4CF4">
        <w:rPr>
          <w:rStyle w:val="Pogrubienie"/>
          <w:sz w:val="24"/>
          <w:szCs w:val="24"/>
        </w:rPr>
        <w:t>8. Pracuj rzetelnie, bo z owoców twej pracy korzystają inni, jak ty korzystasz z pracy drugich.</w:t>
      </w:r>
      <w:r w:rsidR="00930E7B" w:rsidRPr="005F4CF4">
        <w:rPr>
          <w:b/>
          <w:bCs/>
          <w:sz w:val="24"/>
          <w:szCs w:val="24"/>
        </w:rPr>
        <w:br/>
      </w:r>
      <w:r w:rsidR="00930E7B" w:rsidRPr="005F4CF4">
        <w:rPr>
          <w:b/>
          <w:bCs/>
          <w:sz w:val="24"/>
          <w:szCs w:val="24"/>
        </w:rPr>
        <w:br/>
      </w:r>
      <w:r w:rsidR="00930E7B" w:rsidRPr="005F4CF4">
        <w:rPr>
          <w:rStyle w:val="Pogrubienie"/>
          <w:sz w:val="24"/>
          <w:szCs w:val="24"/>
        </w:rPr>
        <w:t>9. Włącz się w społeczną pomoc bliźnim. Otwórz rękę ubogim i chorym. Użyczaj ze swego. Staraj się dostrzec potrzebujących wokół siebie.</w:t>
      </w:r>
      <w:r w:rsidR="00930E7B" w:rsidRPr="005F4CF4">
        <w:rPr>
          <w:b/>
          <w:bCs/>
          <w:sz w:val="24"/>
          <w:szCs w:val="24"/>
        </w:rPr>
        <w:br/>
      </w:r>
      <w:r w:rsidR="00930E7B" w:rsidRPr="005F4CF4">
        <w:rPr>
          <w:b/>
          <w:bCs/>
          <w:sz w:val="24"/>
          <w:szCs w:val="24"/>
        </w:rPr>
        <w:br/>
      </w:r>
      <w:r w:rsidR="00930E7B" w:rsidRPr="005F4CF4">
        <w:rPr>
          <w:rStyle w:val="Pogrubienie"/>
          <w:sz w:val="24"/>
          <w:szCs w:val="24"/>
        </w:rPr>
        <w:t>10.Módl się za wszystkich, nawet za nie</w:t>
      </w:r>
      <w:r w:rsidR="00930E7B" w:rsidRPr="005F4CF4">
        <w:rPr>
          <w:rStyle w:val="Pogrubienie"/>
          <w:sz w:val="24"/>
          <w:szCs w:val="24"/>
        </w:rPr>
        <w:softHyphen/>
        <w:t>przyjaciół</w:t>
      </w:r>
      <w:r w:rsidR="00AC2B36">
        <w:rPr>
          <w:rStyle w:val="Pogrubienie"/>
          <w:sz w:val="24"/>
          <w:szCs w:val="24"/>
        </w:rPr>
        <w:t>.</w:t>
      </w:r>
    </w:p>
    <w:p w:rsidR="00930E7B" w:rsidRPr="005F4CF4" w:rsidRDefault="00930E7B" w:rsidP="009139D8">
      <w:pPr>
        <w:rPr>
          <w:rFonts w:ascii="Times New Roman" w:hAnsi="Times New Roman" w:cs="Times New Roman"/>
          <w:sz w:val="24"/>
          <w:szCs w:val="24"/>
        </w:rPr>
      </w:pPr>
      <w:r w:rsidRPr="005F4CF4">
        <w:rPr>
          <w:rFonts w:ascii="Times New Roman" w:hAnsi="Times New Roman" w:cs="Times New Roman"/>
          <w:sz w:val="24"/>
          <w:szCs w:val="24"/>
        </w:rPr>
        <w:lastRenderedPageBreak/>
        <w:t>Katecheza</w:t>
      </w:r>
      <w:r w:rsidR="00ED71AA" w:rsidRPr="00ED71A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28625" cy="276225"/>
            <wp:effectExtent l="19050" t="0" r="9525" b="0"/>
            <wp:docPr id="2" name="Obraz 1" descr="Miliony zdjęć i grafik do twojego wnęt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iony zdjęć i grafik do twojego wnętrz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B41" w:rsidRPr="005F4CF4" w:rsidRDefault="00930E7B" w:rsidP="00C04B41">
      <w:pPr>
        <w:rPr>
          <w:rFonts w:ascii="Times New Roman" w:hAnsi="Times New Roman" w:cs="Times New Roman"/>
          <w:sz w:val="24"/>
          <w:szCs w:val="24"/>
        </w:rPr>
      </w:pPr>
      <w:r w:rsidRPr="005F4CF4">
        <w:rPr>
          <w:rFonts w:ascii="Times New Roman" w:hAnsi="Times New Roman" w:cs="Times New Roman"/>
          <w:sz w:val="24"/>
          <w:szCs w:val="24"/>
        </w:rPr>
        <w:t xml:space="preserve">Temat; </w:t>
      </w:r>
      <w:r w:rsidR="00C04B41" w:rsidRPr="005F4CF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Wakacje z </w:t>
      </w:r>
      <w:r w:rsidR="002E055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Panem </w:t>
      </w:r>
      <w:r w:rsidR="00C04B41" w:rsidRPr="005F4CF4">
        <w:rPr>
          <w:rFonts w:ascii="Times New Roman" w:hAnsi="Times New Roman" w:cs="Times New Roman"/>
          <w:b/>
          <w:color w:val="00B050"/>
          <w:sz w:val="24"/>
          <w:szCs w:val="24"/>
        </w:rPr>
        <w:t>Bogiem</w:t>
      </w:r>
      <w:r w:rsidR="002E055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i Patronem Szkoły</w:t>
      </w:r>
      <w:r w:rsidR="00C04B41" w:rsidRPr="005F4CF4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C04B41" w:rsidRPr="005F4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B41" w:rsidRPr="005F4CF4" w:rsidRDefault="00C04B41" w:rsidP="005F4CF4">
      <w:pPr>
        <w:ind w:firstLine="708"/>
        <w:rPr>
          <w:sz w:val="24"/>
          <w:szCs w:val="24"/>
        </w:rPr>
      </w:pPr>
      <w:r w:rsidRPr="005F4CF4">
        <w:rPr>
          <w:sz w:val="24"/>
          <w:szCs w:val="24"/>
        </w:rPr>
        <w:t xml:space="preserve">Gdy się z kimś przyjaźnimy, lubimy spędzać z nim czas. Rozpoczynacie czas wakacji. Będziecie spotykać się z rodziną, przyjaciółmi i może poznacie nowe koleżanki i kolegów. </w:t>
      </w:r>
    </w:p>
    <w:p w:rsidR="00C04B41" w:rsidRPr="005F4CF4" w:rsidRDefault="00C04B41" w:rsidP="00C04B41">
      <w:pPr>
        <w:rPr>
          <w:sz w:val="24"/>
          <w:szCs w:val="24"/>
        </w:rPr>
      </w:pPr>
      <w:r w:rsidRPr="005F4CF4">
        <w:rPr>
          <w:sz w:val="24"/>
          <w:szCs w:val="24"/>
        </w:rPr>
        <w:t xml:space="preserve">Ale podczas wakacji także Pan Jezus bardzo chce spotkać się z wami. </w:t>
      </w:r>
    </w:p>
    <w:p w:rsidR="00C04B41" w:rsidRPr="005F4CF4" w:rsidRDefault="00C04B41" w:rsidP="00C04B41">
      <w:pPr>
        <w:rPr>
          <w:sz w:val="24"/>
          <w:szCs w:val="24"/>
        </w:rPr>
      </w:pPr>
      <w:r w:rsidRPr="005F4CF4">
        <w:rPr>
          <w:sz w:val="24"/>
          <w:szCs w:val="24"/>
        </w:rPr>
        <w:t xml:space="preserve">Gdzie podczas wakacji możemy spotkać Pana Jezusa? </w:t>
      </w:r>
    </w:p>
    <w:p w:rsidR="00C04B41" w:rsidRPr="005F4CF4" w:rsidRDefault="00C04B41" w:rsidP="00C04B41">
      <w:pPr>
        <w:rPr>
          <w:sz w:val="24"/>
          <w:szCs w:val="24"/>
        </w:rPr>
      </w:pPr>
      <w:r w:rsidRPr="005F4CF4">
        <w:rPr>
          <w:sz w:val="24"/>
          <w:szCs w:val="24"/>
        </w:rPr>
        <w:t xml:space="preserve">Otwórz link i zobacz, co pomoże ci przeżyć piękny czas wakacji. </w:t>
      </w:r>
      <w:r w:rsidRPr="005F4CF4">
        <w:rPr>
          <w:sz w:val="24"/>
          <w:szCs w:val="24"/>
        </w:rPr>
        <w:br/>
      </w:r>
      <w:hyperlink r:id="rId8" w:history="1">
        <w:r w:rsidRPr="005F4CF4">
          <w:rPr>
            <w:rStyle w:val="Hipercze"/>
            <w:sz w:val="24"/>
            <w:szCs w:val="24"/>
          </w:rPr>
          <w:t>https://biteable.com/watch/embed/wakacje-oglna-2621069?fbclid=IwAR02UncolpBnPFNWCPQDGkLyM4j-CbMD3X4aNZjMTvp4PproYQXInnaNy98</w:t>
        </w:r>
      </w:hyperlink>
    </w:p>
    <w:p w:rsidR="00ED71AA" w:rsidRDefault="00C04B41" w:rsidP="00AC2B36">
      <w:pPr>
        <w:pStyle w:val="NormalnyWeb"/>
        <w:ind w:firstLine="708"/>
      </w:pPr>
      <w:r w:rsidRPr="005F4CF4">
        <w:t xml:space="preserve">Życzę </w:t>
      </w:r>
      <w:r w:rsidR="005F4CF4" w:rsidRPr="005F4CF4">
        <w:t xml:space="preserve">wszystkim uczniom kl. V </w:t>
      </w:r>
      <w:r w:rsidRPr="005F4CF4">
        <w:t xml:space="preserve">wspaniałych wakacji, serdecznych spotkań w gronie rodzinnym, pięknych przeżyć i bezpiecznego powrotu do szkoły. </w:t>
      </w:r>
      <w:r w:rsidR="002E055A">
        <w:t xml:space="preserve">Niech myśli patrona naszej szkoły, kardynała Stefana Wyszyńskiego towarzyszą wam godnym przeżywaniu każdego dnia. </w:t>
      </w:r>
    </w:p>
    <w:p w:rsidR="00C04B41" w:rsidRPr="005F4CF4" w:rsidRDefault="00C04B41" w:rsidP="00C04B41">
      <w:pPr>
        <w:pStyle w:val="NormalnyWeb"/>
        <w:ind w:firstLine="708"/>
      </w:pPr>
      <w:r w:rsidRPr="005F4CF4">
        <w:t>Nie zapomnijcie o rozmowie z Panem Jezusem podczas modlitwy i uczestniczeniu we Mszy świętej niedzielnej.</w:t>
      </w:r>
    </w:p>
    <w:p w:rsidR="00C04B41" w:rsidRPr="005F4CF4" w:rsidRDefault="00C04B41" w:rsidP="00C04B41">
      <w:pPr>
        <w:rPr>
          <w:color w:val="7030A0"/>
          <w:sz w:val="24"/>
          <w:szCs w:val="24"/>
        </w:rPr>
      </w:pPr>
    </w:p>
    <w:p w:rsidR="00C04B41" w:rsidRPr="005F4CF4" w:rsidRDefault="00C04B41" w:rsidP="00C04B41">
      <w:pPr>
        <w:rPr>
          <w:color w:val="FF0000"/>
          <w:sz w:val="24"/>
          <w:szCs w:val="24"/>
        </w:rPr>
      </w:pPr>
    </w:p>
    <w:p w:rsidR="00C04B41" w:rsidRPr="005F4CF4" w:rsidRDefault="00C04B41" w:rsidP="00C04B41">
      <w:pPr>
        <w:pStyle w:val="Akapitzlist"/>
        <w:rPr>
          <w:sz w:val="24"/>
          <w:szCs w:val="24"/>
        </w:rPr>
      </w:pPr>
    </w:p>
    <w:p w:rsidR="00930E7B" w:rsidRPr="005F4CF4" w:rsidRDefault="00930E7B" w:rsidP="009139D8">
      <w:pPr>
        <w:rPr>
          <w:rFonts w:ascii="Times New Roman" w:hAnsi="Times New Roman" w:cs="Times New Roman"/>
          <w:sz w:val="24"/>
          <w:szCs w:val="24"/>
        </w:rPr>
      </w:pPr>
    </w:p>
    <w:p w:rsidR="0055420B" w:rsidRPr="005F4CF4" w:rsidRDefault="0055420B" w:rsidP="009139D8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522F85" w:rsidRPr="005F4CF4" w:rsidRDefault="00522F85" w:rsidP="00522F85">
      <w:pPr>
        <w:pStyle w:val="NormalnyWeb"/>
        <w:jc w:val="center"/>
      </w:pPr>
    </w:p>
    <w:p w:rsidR="00450178" w:rsidRPr="00ED71AA" w:rsidRDefault="00450178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sectPr w:rsidR="00450178" w:rsidRPr="00ED71AA" w:rsidSect="00E8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2A1A"/>
    <w:multiLevelType w:val="multilevel"/>
    <w:tmpl w:val="E5A8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A6943"/>
    <w:multiLevelType w:val="multilevel"/>
    <w:tmpl w:val="D86C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CF751B"/>
    <w:multiLevelType w:val="multilevel"/>
    <w:tmpl w:val="D164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5005E"/>
    <w:multiLevelType w:val="multilevel"/>
    <w:tmpl w:val="6B62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F44E5D"/>
    <w:multiLevelType w:val="multilevel"/>
    <w:tmpl w:val="278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611236"/>
    <w:multiLevelType w:val="multilevel"/>
    <w:tmpl w:val="A2F0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9139D8"/>
    <w:rsid w:val="00004E55"/>
    <w:rsid w:val="00020DF5"/>
    <w:rsid w:val="00100FB5"/>
    <w:rsid w:val="001062A6"/>
    <w:rsid w:val="00107579"/>
    <w:rsid w:val="00124521"/>
    <w:rsid w:val="002132B3"/>
    <w:rsid w:val="0024250F"/>
    <w:rsid w:val="00264CAC"/>
    <w:rsid w:val="002E055A"/>
    <w:rsid w:val="002E283F"/>
    <w:rsid w:val="00450178"/>
    <w:rsid w:val="00472546"/>
    <w:rsid w:val="004E5139"/>
    <w:rsid w:val="00522F85"/>
    <w:rsid w:val="0055420B"/>
    <w:rsid w:val="005B3F19"/>
    <w:rsid w:val="005F4CF4"/>
    <w:rsid w:val="008101D1"/>
    <w:rsid w:val="0088639E"/>
    <w:rsid w:val="00911BD3"/>
    <w:rsid w:val="009139D8"/>
    <w:rsid w:val="00930E7B"/>
    <w:rsid w:val="009970B8"/>
    <w:rsid w:val="00A14E69"/>
    <w:rsid w:val="00A350A5"/>
    <w:rsid w:val="00A77A5C"/>
    <w:rsid w:val="00A96BF3"/>
    <w:rsid w:val="00AB188F"/>
    <w:rsid w:val="00AC2B36"/>
    <w:rsid w:val="00C04B41"/>
    <w:rsid w:val="00D21454"/>
    <w:rsid w:val="00D64FEF"/>
    <w:rsid w:val="00E854F0"/>
    <w:rsid w:val="00ED71AA"/>
    <w:rsid w:val="00EE0B22"/>
    <w:rsid w:val="00FD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9D8"/>
  </w:style>
  <w:style w:type="paragraph" w:styleId="Nagwek3">
    <w:name w:val="heading 3"/>
    <w:basedOn w:val="Normalny"/>
    <w:link w:val="Nagwek3Znak"/>
    <w:uiPriority w:val="9"/>
    <w:qFormat/>
    <w:rsid w:val="004501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501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39D8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5017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501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indent">
    <w:name w:val="noindent"/>
    <w:basedOn w:val="Normalny"/>
    <w:rsid w:val="0045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tat">
    <w:name w:val="cytat"/>
    <w:basedOn w:val="Normalny"/>
    <w:rsid w:val="0045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F8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22F85"/>
    <w:rPr>
      <w:b/>
      <w:bCs/>
    </w:rPr>
  </w:style>
  <w:style w:type="paragraph" w:styleId="Akapitzlist">
    <w:name w:val="List Paragraph"/>
    <w:basedOn w:val="Normalny"/>
    <w:uiPriority w:val="34"/>
    <w:qFormat/>
    <w:rsid w:val="00C04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0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eable.com/watch/embed/wakacje-oglna-2621069?fbclid=IwAR02UncolpBnPFNWCPQDGkLyM4j-CbMD3X4aNZjMTvp4PproYQXInnaNy98" TargetMode="External"/><Relationship Id="rId3" Type="http://schemas.openxmlformats.org/officeDocument/2006/relationships/styles" Target="styles.xml"/><Relationship Id="rId7" Type="http://schemas.openxmlformats.org/officeDocument/2006/relationships/hyperlink" Target="https://view.genial.ly/5ec85a387607860d83c51356/interactive-content-kardynal-stefan-wyszyns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EB4FB-7ADE-4C5A-B906-22FB3DB9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15</cp:revision>
  <dcterms:created xsi:type="dcterms:W3CDTF">2020-06-09T06:47:00Z</dcterms:created>
  <dcterms:modified xsi:type="dcterms:W3CDTF">2020-06-19T07:43:00Z</dcterms:modified>
</cp:coreProperties>
</file>